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86" w:rsidRPr="008458F4" w:rsidRDefault="00FB2786" w:rsidP="00FB2786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9A7835" w:rsidRPr="009A7835" w:rsidRDefault="009A7835" w:rsidP="009A7835">
            <w:pPr>
              <w:rPr>
                <w:rFonts w:hint="eastAsia"/>
                <w:sz w:val="24"/>
              </w:rPr>
            </w:pPr>
            <w:r w:rsidRPr="009A7835">
              <w:rPr>
                <w:rFonts w:hint="eastAsia"/>
                <w:sz w:val="24"/>
              </w:rPr>
              <w:t>住宅団地の移動支援サービス実証実験</w:t>
            </w:r>
          </w:p>
          <w:p w:rsidR="008458F4" w:rsidRPr="008458F4" w:rsidRDefault="009A7835" w:rsidP="009A7835">
            <w:pPr>
              <w:rPr>
                <w:sz w:val="24"/>
              </w:rPr>
            </w:pPr>
            <w:r w:rsidRPr="009A7835">
              <w:rPr>
                <w:rFonts w:hint="eastAsia"/>
                <w:sz w:val="24"/>
              </w:rPr>
              <w:t>オンデマンド配車システム構築運用業務委託</w:t>
            </w:r>
            <w:bookmarkStart w:id="0" w:name="_GoBack"/>
            <w:bookmarkEnd w:id="0"/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1E5AD8">
        <w:trPr>
          <w:trHeight w:val="10616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F4" w:rsidRDefault="004842F4" w:rsidP="004842F4">
      <w:r>
        <w:separator/>
      </w:r>
    </w:p>
  </w:endnote>
  <w:endnote w:type="continuationSeparator" w:id="0">
    <w:p w:rsidR="004842F4" w:rsidRDefault="004842F4" w:rsidP="0048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F4" w:rsidRDefault="004842F4" w:rsidP="004842F4">
      <w:r>
        <w:separator/>
      </w:r>
    </w:p>
  </w:footnote>
  <w:footnote w:type="continuationSeparator" w:id="0">
    <w:p w:rsidR="004842F4" w:rsidRDefault="004842F4" w:rsidP="0048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4A" w:rsidRPr="008458F4" w:rsidRDefault="0000754A" w:rsidP="0000754A">
    <w:pPr>
      <w:jc w:val="center"/>
      <w:rPr>
        <w:rFonts w:asciiTheme="majorEastAsia" w:eastAsiaTheme="majorEastAsia" w:hAnsiTheme="majorEastAsia"/>
        <w:b/>
        <w:sz w:val="24"/>
      </w:rPr>
    </w:pPr>
    <w:r w:rsidRPr="008458F4">
      <w:rPr>
        <w:rFonts w:asciiTheme="majorEastAsia" w:eastAsiaTheme="majorEastAsia" w:hAnsiTheme="majorEastAsia" w:hint="eastAsia"/>
        <w:b/>
        <w:sz w:val="24"/>
      </w:rPr>
      <w:t>質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問</w:t>
    </w:r>
    <w:r>
      <w:rPr>
        <w:rFonts w:asciiTheme="majorEastAsia" w:eastAsiaTheme="majorEastAsia" w:hAnsiTheme="majorEastAsia" w:hint="eastAsia"/>
        <w:b/>
        <w:sz w:val="24"/>
      </w:rPr>
      <w:t xml:space="preserve">　</w:t>
    </w:r>
    <w:r w:rsidRPr="008458F4">
      <w:rPr>
        <w:rFonts w:asciiTheme="majorEastAsia" w:eastAsiaTheme="majorEastAsia" w:hAnsiTheme="majorEastAsia" w:hint="eastAsia"/>
        <w:b/>
        <w:sz w:val="24"/>
      </w:rPr>
      <w:t>書</w:t>
    </w:r>
  </w:p>
  <w:p w:rsidR="0000754A" w:rsidRDefault="00007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00754A"/>
    <w:rsid w:val="00126C18"/>
    <w:rsid w:val="001E5AD8"/>
    <w:rsid w:val="0023633D"/>
    <w:rsid w:val="002B7CE5"/>
    <w:rsid w:val="003F0DFA"/>
    <w:rsid w:val="004842F4"/>
    <w:rsid w:val="00495C4B"/>
    <w:rsid w:val="004B0655"/>
    <w:rsid w:val="00562FD8"/>
    <w:rsid w:val="00680323"/>
    <w:rsid w:val="00686CAE"/>
    <w:rsid w:val="006C1200"/>
    <w:rsid w:val="00774B4D"/>
    <w:rsid w:val="007B4819"/>
    <w:rsid w:val="008458F4"/>
    <w:rsid w:val="008A2AC9"/>
    <w:rsid w:val="009A7835"/>
    <w:rsid w:val="009D4452"/>
    <w:rsid w:val="00C02ADE"/>
    <w:rsid w:val="00D16BC6"/>
    <w:rsid w:val="00D45FF3"/>
    <w:rsid w:val="00EB0D81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DCEC5A-BBC9-47A4-AF99-2198891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2F4"/>
  </w:style>
  <w:style w:type="paragraph" w:styleId="a7">
    <w:name w:val="footer"/>
    <w:basedOn w:val="a"/>
    <w:link w:val="a8"/>
    <w:uiPriority w:val="99"/>
    <w:unhideWhenUsed/>
    <w:rsid w:val="00484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23</cp:revision>
  <dcterms:created xsi:type="dcterms:W3CDTF">2018-12-10T09:21:00Z</dcterms:created>
  <dcterms:modified xsi:type="dcterms:W3CDTF">2025-07-10T05:45:00Z</dcterms:modified>
</cp:coreProperties>
</file>